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74" w:rsidRPr="00777674" w:rsidRDefault="00777674" w:rsidP="00777674">
      <w:pPr>
        <w:keepLines/>
        <w:spacing w:line="276" w:lineRule="auto"/>
        <w:jc w:val="center"/>
        <w:rPr>
          <w:b/>
        </w:rPr>
      </w:pPr>
      <w:r w:rsidRPr="00777674">
        <w:rPr>
          <w:b/>
        </w:rPr>
        <w:t>Министерство науки и высшего образования РФ</w:t>
      </w:r>
    </w:p>
    <w:p w:rsidR="00963FEF" w:rsidRDefault="00963FEF" w:rsidP="00963FEF">
      <w:pPr>
        <w:keepLines/>
        <w:spacing w:line="276" w:lineRule="auto"/>
        <w:jc w:val="center"/>
        <w:rPr>
          <w:b/>
        </w:rPr>
      </w:pPr>
      <w:r>
        <w:rPr>
          <w:b/>
        </w:rPr>
        <w:t>Совет ректоров вузов Томской области</w:t>
      </w:r>
    </w:p>
    <w:p w:rsidR="00963FEF" w:rsidRDefault="00963FEF" w:rsidP="00963FEF">
      <w:pPr>
        <w:keepLines/>
        <w:spacing w:line="276" w:lineRule="auto"/>
        <w:jc w:val="center"/>
        <w:rPr>
          <w:b/>
        </w:rPr>
      </w:pPr>
      <w:r>
        <w:rPr>
          <w:b/>
        </w:rPr>
        <w:t xml:space="preserve">Открытая региональная межвузовская олимпиада </w:t>
      </w:r>
    </w:p>
    <w:p w:rsidR="00963FEF" w:rsidRDefault="002C70B8" w:rsidP="00963FEF">
      <w:pPr>
        <w:keepLines/>
        <w:spacing w:line="276" w:lineRule="auto"/>
        <w:jc w:val="center"/>
        <w:rPr>
          <w:b/>
        </w:rPr>
      </w:pPr>
      <w:r>
        <w:rPr>
          <w:b/>
        </w:rPr>
        <w:t>202</w:t>
      </w:r>
      <w:r w:rsidR="00830FB0">
        <w:rPr>
          <w:b/>
        </w:rPr>
        <w:t>2</w:t>
      </w:r>
      <w:r w:rsidR="00963FEF">
        <w:rPr>
          <w:b/>
        </w:rPr>
        <w:t>–20</w:t>
      </w:r>
      <w:r w:rsidR="00777674">
        <w:rPr>
          <w:b/>
        </w:rPr>
        <w:t>2</w:t>
      </w:r>
      <w:r w:rsidR="00830FB0">
        <w:rPr>
          <w:b/>
        </w:rPr>
        <w:t>3</w:t>
      </w:r>
    </w:p>
    <w:p w:rsidR="00963FEF" w:rsidRDefault="00963FEF" w:rsidP="00963FEF">
      <w:pPr>
        <w:keepLines/>
        <w:spacing w:line="276" w:lineRule="auto"/>
        <w:jc w:val="center"/>
        <w:rPr>
          <w:b/>
        </w:rPr>
      </w:pPr>
      <w:r>
        <w:rPr>
          <w:b/>
        </w:rPr>
        <w:t>ИЗДАТЕЛЬСКОЕ ДЕЛО</w:t>
      </w:r>
    </w:p>
    <w:p w:rsidR="00963FEF" w:rsidRDefault="00963FEF" w:rsidP="00963FEF">
      <w:pPr>
        <w:spacing w:line="276" w:lineRule="auto"/>
        <w:jc w:val="center"/>
        <w:rPr>
          <w:b/>
        </w:rPr>
      </w:pPr>
      <w:r>
        <w:rPr>
          <w:b/>
        </w:rPr>
        <w:t>9 класс</w:t>
      </w:r>
    </w:p>
    <w:p w:rsidR="00963FEF" w:rsidRDefault="00963FEF" w:rsidP="00963FEF">
      <w:pPr>
        <w:spacing w:line="276" w:lineRule="auto"/>
        <w:jc w:val="center"/>
        <w:rPr>
          <w:b/>
        </w:rPr>
      </w:pPr>
      <w:r>
        <w:rPr>
          <w:b/>
          <w:lang w:val="de-DE"/>
        </w:rPr>
        <w:t>I</w:t>
      </w:r>
      <w:r w:rsidR="0031203A">
        <w:rPr>
          <w:b/>
          <w:lang w:val="de-DE"/>
        </w:rPr>
        <w:t>I</w:t>
      </w:r>
      <w:r>
        <w:rPr>
          <w:b/>
        </w:rPr>
        <w:t xml:space="preserve"> этап</w:t>
      </w:r>
    </w:p>
    <w:p w:rsidR="00963FEF" w:rsidRDefault="00963FEF" w:rsidP="00820CB2">
      <w:pPr>
        <w:spacing w:line="276" w:lineRule="auto"/>
      </w:pPr>
    </w:p>
    <w:p w:rsidR="00830FB0" w:rsidRPr="004639B2" w:rsidRDefault="00830FB0" w:rsidP="00364DD6">
      <w:pPr>
        <w:pStyle w:val="a3"/>
        <w:numPr>
          <w:ilvl w:val="0"/>
          <w:numId w:val="7"/>
        </w:numPr>
        <w:ind w:left="426"/>
      </w:pPr>
      <w:r w:rsidRPr="004639B2">
        <w:rPr>
          <w:b/>
        </w:rPr>
        <w:t>Впишите</w:t>
      </w:r>
      <w:r w:rsidRPr="004639B2">
        <w:t xml:space="preserve"> пропущенные термины:</w:t>
      </w:r>
    </w:p>
    <w:p w:rsidR="00DC4183" w:rsidRPr="00DC4183" w:rsidRDefault="00DC4183" w:rsidP="00364DD6">
      <w:pPr>
        <w:pStyle w:val="a3"/>
        <w:ind w:left="426" w:firstLine="0"/>
        <w:jc w:val="both"/>
      </w:pPr>
    </w:p>
    <w:p w:rsidR="00830FB0" w:rsidRPr="00830FB0" w:rsidRDefault="00830FB0" w:rsidP="00364DD6">
      <w:pPr>
        <w:spacing w:line="276" w:lineRule="auto"/>
        <w:ind w:left="426" w:firstLine="0"/>
        <w:contextualSpacing/>
      </w:pPr>
      <w:r w:rsidRPr="00830FB0">
        <w:t xml:space="preserve">… – вид художественной литературы, в котором сюжет произведения </w:t>
      </w:r>
      <w:r w:rsidR="00B8514E">
        <w:t>основан</w:t>
      </w:r>
      <w:r w:rsidRPr="00830FB0">
        <w:t xml:space="preserve"> на последовательном раскрытии обстоятельств некой тайны или преступления.</w:t>
      </w:r>
    </w:p>
    <w:p w:rsidR="003B7BF8" w:rsidRPr="00830FB0" w:rsidRDefault="00830FB0" w:rsidP="00364DD6">
      <w:pPr>
        <w:spacing w:line="276" w:lineRule="auto"/>
        <w:ind w:left="426" w:firstLine="0"/>
        <w:contextualSpacing/>
      </w:pPr>
      <w:r w:rsidRPr="00830FB0">
        <w:t>… – разновидность романа, сюжет которого строится вокруг взаимоотнош</w:t>
      </w:r>
      <w:bookmarkStart w:id="0" w:name="_GoBack"/>
      <w:bookmarkEnd w:id="0"/>
      <w:r w:rsidRPr="00830FB0">
        <w:t xml:space="preserve">ений героя и героини. Отличается романтической тональностью и всегда предполагает оптимистичный финал. </w:t>
      </w:r>
      <w:proofErr w:type="gramStart"/>
      <w:r w:rsidRPr="00830FB0">
        <w:t>Предназначен</w:t>
      </w:r>
      <w:proofErr w:type="gramEnd"/>
      <w:r w:rsidRPr="00830FB0">
        <w:t xml:space="preserve"> для женской аудитории.</w:t>
      </w:r>
    </w:p>
    <w:p w:rsidR="003B7BF8" w:rsidRPr="003B7BF8" w:rsidRDefault="003B7BF8" w:rsidP="00364DD6">
      <w:pPr>
        <w:spacing w:line="276" w:lineRule="auto"/>
        <w:ind w:left="426" w:firstLine="0"/>
        <w:contextualSpacing/>
        <w:jc w:val="left"/>
        <w:rPr>
          <w:i/>
        </w:rPr>
      </w:pPr>
      <w:r w:rsidRPr="003B7BF8">
        <w:rPr>
          <w:i/>
        </w:rPr>
        <w:t>1</w:t>
      </w:r>
      <w:r w:rsidR="00830FB0">
        <w:rPr>
          <w:i/>
        </w:rPr>
        <w:t>0</w:t>
      </w:r>
      <w:r w:rsidRPr="003B7BF8">
        <w:rPr>
          <w:i/>
        </w:rPr>
        <w:t xml:space="preserve"> баллов</w:t>
      </w:r>
    </w:p>
    <w:p w:rsidR="003B7BF8" w:rsidRPr="003B7BF8" w:rsidRDefault="003B7BF8" w:rsidP="00364DD6">
      <w:pPr>
        <w:spacing w:line="276" w:lineRule="auto"/>
        <w:ind w:left="426" w:firstLine="0"/>
        <w:contextualSpacing/>
        <w:jc w:val="left"/>
      </w:pPr>
    </w:p>
    <w:p w:rsidR="00A55B07" w:rsidRPr="0063636B" w:rsidRDefault="00A55B07" w:rsidP="00364DD6">
      <w:pPr>
        <w:pStyle w:val="a3"/>
        <w:numPr>
          <w:ilvl w:val="0"/>
          <w:numId w:val="7"/>
        </w:numPr>
        <w:ind w:left="426"/>
        <w:jc w:val="both"/>
        <w:rPr>
          <w:b/>
        </w:rPr>
      </w:pPr>
      <w:r w:rsidRPr="00A55B07">
        <w:rPr>
          <w:b/>
        </w:rPr>
        <w:t xml:space="preserve">Исправьте </w:t>
      </w:r>
      <w:r w:rsidRPr="00A55B07">
        <w:t>предложения в соответствии с грамматическими и стилистическими пра</w:t>
      </w:r>
      <w:r>
        <w:t>вилами русского языка.</w:t>
      </w:r>
    </w:p>
    <w:p w:rsidR="0063636B" w:rsidRPr="00A55B07" w:rsidRDefault="0063636B" w:rsidP="00364DD6">
      <w:pPr>
        <w:pStyle w:val="a3"/>
        <w:ind w:left="426" w:firstLine="0"/>
        <w:rPr>
          <w:b/>
        </w:rPr>
      </w:pPr>
    </w:p>
    <w:p w:rsidR="00F17DC8" w:rsidRDefault="00F17DC8" w:rsidP="009123F9">
      <w:pPr>
        <w:pStyle w:val="a3"/>
        <w:keepLines/>
        <w:numPr>
          <w:ilvl w:val="0"/>
          <w:numId w:val="30"/>
        </w:numPr>
        <w:tabs>
          <w:tab w:val="left" w:pos="851"/>
        </w:tabs>
        <w:ind w:left="851" w:hanging="425"/>
        <w:jc w:val="both"/>
      </w:pPr>
      <w:r>
        <w:t>Благодаря пожару, вспыхнувшему от костра, сгорел большой участок леса.</w:t>
      </w:r>
    </w:p>
    <w:p w:rsidR="00F17DC8" w:rsidRDefault="00F17DC8" w:rsidP="009123F9">
      <w:pPr>
        <w:pStyle w:val="a3"/>
        <w:keepLines/>
        <w:numPr>
          <w:ilvl w:val="0"/>
          <w:numId w:val="30"/>
        </w:numPr>
        <w:tabs>
          <w:tab w:val="left" w:pos="851"/>
        </w:tabs>
        <w:ind w:left="851" w:hanging="425"/>
        <w:jc w:val="both"/>
      </w:pPr>
      <w:r>
        <w:t xml:space="preserve">Он искал себе работу, которая будет </w:t>
      </w:r>
      <w:proofErr w:type="spellStart"/>
      <w:r>
        <w:t>доходливее</w:t>
      </w:r>
      <w:proofErr w:type="spellEnd"/>
      <w:r>
        <w:t xml:space="preserve">. </w:t>
      </w:r>
    </w:p>
    <w:p w:rsidR="00F17DC8" w:rsidRDefault="00F17DC8" w:rsidP="009123F9">
      <w:pPr>
        <w:pStyle w:val="a3"/>
        <w:keepLines/>
        <w:numPr>
          <w:ilvl w:val="0"/>
          <w:numId w:val="30"/>
        </w:numPr>
        <w:tabs>
          <w:tab w:val="left" w:pos="851"/>
        </w:tabs>
        <w:ind w:left="851" w:hanging="425"/>
        <w:jc w:val="both"/>
      </w:pPr>
      <w:r>
        <w:t>В литературе мы встречаем много примеров содержательных и бессмысленных жизней людей.</w:t>
      </w:r>
    </w:p>
    <w:p w:rsidR="00F17DC8" w:rsidRDefault="00F17DC8" w:rsidP="009123F9">
      <w:pPr>
        <w:pStyle w:val="a3"/>
        <w:keepLines/>
        <w:numPr>
          <w:ilvl w:val="0"/>
          <w:numId w:val="30"/>
        </w:numPr>
        <w:tabs>
          <w:tab w:val="left" w:pos="851"/>
        </w:tabs>
        <w:ind w:left="851" w:hanging="425"/>
        <w:jc w:val="both"/>
      </w:pPr>
      <w:r>
        <w:t>В конце периода осадки прекратятся, а морозы на 1–2 градуса окрепнут.</w:t>
      </w:r>
    </w:p>
    <w:p w:rsidR="003B7BF8" w:rsidRPr="003B7BF8" w:rsidRDefault="00F17DC8" w:rsidP="00364DD6">
      <w:pPr>
        <w:keepLines/>
        <w:spacing w:line="276" w:lineRule="auto"/>
        <w:ind w:left="426" w:firstLine="0"/>
        <w:contextualSpacing/>
        <w:rPr>
          <w:i/>
        </w:rPr>
      </w:pPr>
      <w:r>
        <w:rPr>
          <w:i/>
        </w:rPr>
        <w:t>3</w:t>
      </w:r>
      <w:r w:rsidR="005054D4">
        <w:rPr>
          <w:i/>
        </w:rPr>
        <w:t>2 балла</w:t>
      </w:r>
    </w:p>
    <w:p w:rsidR="003B7BF8" w:rsidRPr="003B7BF8" w:rsidRDefault="003B7BF8" w:rsidP="00364DD6">
      <w:pPr>
        <w:keepLines/>
        <w:spacing w:line="276" w:lineRule="auto"/>
        <w:ind w:left="426" w:firstLine="0"/>
        <w:contextualSpacing/>
        <w:jc w:val="left"/>
      </w:pPr>
    </w:p>
    <w:p w:rsidR="00DD7146" w:rsidRPr="00C13136" w:rsidRDefault="00DD7146" w:rsidP="00364DD6">
      <w:pPr>
        <w:pStyle w:val="a3"/>
        <w:numPr>
          <w:ilvl w:val="0"/>
          <w:numId w:val="7"/>
        </w:numPr>
        <w:ind w:left="426"/>
        <w:jc w:val="both"/>
      </w:pPr>
      <w:r w:rsidRPr="00C13136">
        <w:rPr>
          <w:b/>
        </w:rPr>
        <w:t xml:space="preserve">Познакомьтесь </w:t>
      </w:r>
      <w:r w:rsidRPr="00C13136">
        <w:t>со списком книг, выпущенных вымышленным российским издат</w:t>
      </w:r>
      <w:r>
        <w:t>ельством, и ответьте на вопросы.</w:t>
      </w:r>
    </w:p>
    <w:p w:rsidR="00860B0C" w:rsidRDefault="00860B0C" w:rsidP="00364DD6">
      <w:pPr>
        <w:pStyle w:val="a3"/>
        <w:ind w:left="426" w:firstLine="0"/>
        <w:jc w:val="both"/>
      </w:pPr>
    </w:p>
    <w:p w:rsidR="00364DD6" w:rsidRDefault="00364DD6" w:rsidP="00364DD6">
      <w:pPr>
        <w:pStyle w:val="a3"/>
        <w:keepLines/>
        <w:numPr>
          <w:ilvl w:val="0"/>
          <w:numId w:val="31"/>
        </w:numPr>
        <w:ind w:left="851"/>
        <w:jc w:val="both"/>
      </w:pPr>
      <w:r>
        <w:t>На чем специализируется данное издательство? Какую литературу оно выпускает?</w:t>
      </w:r>
    </w:p>
    <w:p w:rsidR="00364DD6" w:rsidRDefault="00364DD6" w:rsidP="00364DD6">
      <w:pPr>
        <w:pStyle w:val="a3"/>
        <w:keepLines/>
        <w:numPr>
          <w:ilvl w:val="0"/>
          <w:numId w:val="31"/>
        </w:numPr>
        <w:ind w:left="851"/>
        <w:jc w:val="both"/>
      </w:pPr>
      <w:r>
        <w:t>Издательство преимущественно работает с переводной или отечественной литературой?</w:t>
      </w:r>
    </w:p>
    <w:p w:rsidR="00364DD6" w:rsidRDefault="00364DD6" w:rsidP="00364DD6">
      <w:pPr>
        <w:pStyle w:val="a3"/>
        <w:keepLines/>
        <w:numPr>
          <w:ilvl w:val="0"/>
          <w:numId w:val="31"/>
        </w:numPr>
        <w:ind w:left="851"/>
        <w:jc w:val="both"/>
      </w:pPr>
      <w:r>
        <w:t xml:space="preserve">Для </w:t>
      </w:r>
      <w:proofErr w:type="gramStart"/>
      <w:r>
        <w:t>читателей</w:t>
      </w:r>
      <w:proofErr w:type="gramEnd"/>
      <w:r>
        <w:t xml:space="preserve"> какого возраста предназначены книги данного издательства?</w:t>
      </w:r>
    </w:p>
    <w:p w:rsidR="00364DD6" w:rsidRDefault="00364DD6" w:rsidP="00364DD6">
      <w:pPr>
        <w:pStyle w:val="a3"/>
        <w:keepLines/>
        <w:numPr>
          <w:ilvl w:val="0"/>
          <w:numId w:val="31"/>
        </w:numPr>
        <w:ind w:left="851"/>
        <w:jc w:val="both"/>
      </w:pPr>
      <w:r>
        <w:t>Приведите пример реально существующего издательства, которое выпускает похожую продукцию.</w:t>
      </w:r>
    </w:p>
    <w:p w:rsidR="00364DD6" w:rsidRDefault="00364DD6" w:rsidP="00364DD6">
      <w:pPr>
        <w:pStyle w:val="a3"/>
        <w:ind w:left="426" w:firstLine="0"/>
        <w:jc w:val="both"/>
      </w:pPr>
    </w:p>
    <w:p w:rsidR="00364DD6" w:rsidRDefault="00364DD6" w:rsidP="00364DD6">
      <w:pPr>
        <w:pStyle w:val="a3"/>
        <w:ind w:left="426" w:firstLine="0"/>
      </w:pPr>
      <w:r w:rsidRPr="00364DD6">
        <w:rPr>
          <w:i/>
        </w:rPr>
        <w:t>Мария Бельская.</w:t>
      </w:r>
      <w:r>
        <w:t xml:space="preserve"> Тайны страны </w:t>
      </w:r>
      <w:proofErr w:type="spellStart"/>
      <w:r>
        <w:t>чаронитов</w:t>
      </w:r>
      <w:proofErr w:type="spellEnd"/>
    </w:p>
    <w:p w:rsidR="00364DD6" w:rsidRDefault="00364DD6" w:rsidP="00364DD6">
      <w:pPr>
        <w:pStyle w:val="a3"/>
        <w:ind w:left="426" w:firstLine="0"/>
      </w:pPr>
      <w:r w:rsidRPr="00364DD6">
        <w:rPr>
          <w:i/>
        </w:rPr>
        <w:t xml:space="preserve">Арина </w:t>
      </w:r>
      <w:proofErr w:type="spellStart"/>
      <w:r w:rsidRPr="00364DD6">
        <w:rPr>
          <w:i/>
        </w:rPr>
        <w:t>Волынина</w:t>
      </w:r>
      <w:proofErr w:type="spellEnd"/>
      <w:r w:rsidRPr="00364DD6">
        <w:rPr>
          <w:i/>
        </w:rPr>
        <w:t>.</w:t>
      </w:r>
      <w:r>
        <w:t xml:space="preserve"> Забытый компас</w:t>
      </w:r>
    </w:p>
    <w:p w:rsidR="00364DD6" w:rsidRDefault="00364DD6" w:rsidP="00364DD6">
      <w:pPr>
        <w:pStyle w:val="a3"/>
        <w:ind w:left="426" w:firstLine="0"/>
      </w:pPr>
      <w:r w:rsidRPr="00364DD6">
        <w:rPr>
          <w:i/>
        </w:rPr>
        <w:t>Олег Митин.</w:t>
      </w:r>
      <w:r>
        <w:t xml:space="preserve"> Бродяга Дэн или Сыщицкое бюро «Ищейки»</w:t>
      </w:r>
    </w:p>
    <w:p w:rsidR="00364DD6" w:rsidRDefault="00364DD6" w:rsidP="00364DD6">
      <w:pPr>
        <w:pStyle w:val="a3"/>
        <w:ind w:left="426" w:firstLine="0"/>
      </w:pPr>
      <w:r w:rsidRPr="00364DD6">
        <w:rPr>
          <w:i/>
        </w:rPr>
        <w:t xml:space="preserve">Валерия </w:t>
      </w:r>
      <w:proofErr w:type="spellStart"/>
      <w:r w:rsidRPr="00364DD6">
        <w:rPr>
          <w:i/>
        </w:rPr>
        <w:t>Бродина</w:t>
      </w:r>
      <w:proofErr w:type="spellEnd"/>
      <w:r w:rsidRPr="00364DD6">
        <w:rPr>
          <w:i/>
        </w:rPr>
        <w:t>.</w:t>
      </w:r>
      <w:r>
        <w:t xml:space="preserve"> Из класса на выход!</w:t>
      </w:r>
    </w:p>
    <w:p w:rsidR="00364DD6" w:rsidRPr="00860B0C" w:rsidRDefault="00364DD6" w:rsidP="00364DD6">
      <w:pPr>
        <w:pStyle w:val="a3"/>
        <w:ind w:left="426" w:firstLine="0"/>
        <w:jc w:val="both"/>
      </w:pPr>
      <w:r w:rsidRPr="00364DD6">
        <w:rPr>
          <w:i/>
        </w:rPr>
        <w:t>Иван Былин.</w:t>
      </w:r>
      <w:r>
        <w:t xml:space="preserve"> Наследники </w:t>
      </w:r>
      <w:proofErr w:type="spellStart"/>
      <w:r>
        <w:t>Столапа</w:t>
      </w:r>
      <w:proofErr w:type="spellEnd"/>
    </w:p>
    <w:p w:rsidR="002B1943" w:rsidRPr="002B1943" w:rsidRDefault="0092074C" w:rsidP="00364DD6">
      <w:pPr>
        <w:keepLines/>
        <w:spacing w:line="276" w:lineRule="auto"/>
        <w:ind w:left="426" w:firstLine="0"/>
        <w:contextualSpacing/>
        <w:rPr>
          <w:i/>
        </w:rPr>
      </w:pPr>
      <w:r>
        <w:rPr>
          <w:i/>
          <w:lang w:val="en-US"/>
        </w:rPr>
        <w:t>8</w:t>
      </w:r>
      <w:r w:rsidR="002B1943" w:rsidRPr="002B1943">
        <w:rPr>
          <w:i/>
        </w:rPr>
        <w:t xml:space="preserve"> баллов</w:t>
      </w:r>
    </w:p>
    <w:p w:rsidR="003B7BF8" w:rsidRPr="003B7BF8" w:rsidRDefault="003B7BF8" w:rsidP="00364DD6">
      <w:pPr>
        <w:keepLines/>
        <w:spacing w:line="276" w:lineRule="auto"/>
        <w:ind w:left="426" w:firstLine="0"/>
        <w:contextualSpacing/>
        <w:jc w:val="left"/>
      </w:pPr>
    </w:p>
    <w:p w:rsidR="006557C6" w:rsidRDefault="000910C9" w:rsidP="006557C6">
      <w:pPr>
        <w:keepLines/>
        <w:numPr>
          <w:ilvl w:val="0"/>
          <w:numId w:val="7"/>
        </w:numPr>
        <w:spacing w:line="276" w:lineRule="auto"/>
        <w:ind w:left="426"/>
        <w:contextualSpacing/>
      </w:pPr>
      <w:r w:rsidRPr="000910C9">
        <w:rPr>
          <w:b/>
        </w:rPr>
        <w:lastRenderedPageBreak/>
        <w:t>Прочитайте</w:t>
      </w:r>
      <w:r>
        <w:t xml:space="preserve"> </w:t>
      </w:r>
      <w:r w:rsidR="006557C6">
        <w:t>статью из школьной газеты и напишите рецензию на нее: отметьте основные достоинства и недостатки текста, опираясь на следующий план.</w:t>
      </w:r>
    </w:p>
    <w:p w:rsidR="006557C6" w:rsidRDefault="006557C6" w:rsidP="006557C6">
      <w:pPr>
        <w:keepLines/>
        <w:spacing w:line="276" w:lineRule="auto"/>
        <w:ind w:left="426" w:firstLine="0"/>
        <w:contextualSpacing/>
      </w:pPr>
      <w:r>
        <w:t>– Проанализируйте содержание материала с точки зрения его значимости, полезности для читателя, интересности.</w:t>
      </w:r>
    </w:p>
    <w:p w:rsidR="006557C6" w:rsidRDefault="006557C6" w:rsidP="006557C6">
      <w:pPr>
        <w:keepLines/>
        <w:spacing w:line="276" w:lineRule="auto"/>
        <w:ind w:left="426" w:firstLine="0"/>
        <w:contextualSpacing/>
      </w:pPr>
      <w:r>
        <w:t>– Сформулируйте основную тему материала. Достаточно ли она раскрыта? Есть ли в статье что-то, вызывающее неясность? Возникает ли у вас после прочтения текста чувство полноты, завершенности? Что бы вы предложили автору добавить в материал?</w:t>
      </w:r>
    </w:p>
    <w:p w:rsidR="006557C6" w:rsidRDefault="006557C6" w:rsidP="006557C6">
      <w:pPr>
        <w:keepLines/>
        <w:spacing w:line="276" w:lineRule="auto"/>
        <w:ind w:left="426" w:firstLine="0"/>
        <w:contextualSpacing/>
      </w:pPr>
      <w:r>
        <w:t>– Оцените композицию статьи и логику изложения материала. Есть ли в тексте повторы, «нулевая» (не дающая ничего нового) информация? Есть ли, на ваш взгляд, необходимость сократить статью? Удачными ли вам кажутся начало статьи и ее завершение?</w:t>
      </w:r>
    </w:p>
    <w:p w:rsidR="006557C6" w:rsidRDefault="006557C6" w:rsidP="006557C6">
      <w:pPr>
        <w:keepLines/>
        <w:spacing w:line="276" w:lineRule="auto"/>
        <w:ind w:left="426" w:firstLine="0"/>
        <w:contextualSpacing/>
      </w:pPr>
      <w:r>
        <w:t>– Проанализируйте язык и стиль текста. Легко ли читается статья? Есть ли в материале стилистические, грамматические или фактические ошибки? Если есть, перечислите их и предложите свой вариант исправления.</w:t>
      </w:r>
    </w:p>
    <w:p w:rsidR="006557C6" w:rsidRDefault="006557C6" w:rsidP="006557C6">
      <w:pPr>
        <w:keepLines/>
        <w:spacing w:line="276" w:lineRule="auto"/>
        <w:ind w:left="426" w:firstLine="0"/>
        <w:contextualSpacing/>
      </w:pPr>
      <w:r>
        <w:t>– Оцените удачность заглавия и в случае необходимости предложите варианты его замены.</w:t>
      </w:r>
    </w:p>
    <w:p w:rsidR="006557C6" w:rsidRDefault="006557C6" w:rsidP="006557C6">
      <w:pPr>
        <w:keepLines/>
        <w:spacing w:line="276" w:lineRule="auto"/>
        <w:ind w:left="426" w:firstLine="0"/>
        <w:contextualSpacing/>
      </w:pPr>
      <w:r>
        <w:t>– Дайте конкретные аргументированные рекомендации автору по доработке текста.</w:t>
      </w:r>
    </w:p>
    <w:p w:rsidR="006557C6" w:rsidRDefault="006557C6" w:rsidP="006557C6">
      <w:pPr>
        <w:keepLines/>
        <w:spacing w:line="276" w:lineRule="auto"/>
        <w:ind w:left="426" w:firstLine="0"/>
      </w:pPr>
    </w:p>
    <w:p w:rsidR="006557C6" w:rsidRPr="006557C6" w:rsidRDefault="006557C6" w:rsidP="006557C6">
      <w:pPr>
        <w:spacing w:line="276" w:lineRule="auto"/>
        <w:jc w:val="center"/>
        <w:rPr>
          <w:rFonts w:eastAsiaTheme="minorHAnsi"/>
        </w:rPr>
      </w:pPr>
      <w:r w:rsidRPr="006557C6">
        <w:rPr>
          <w:rFonts w:eastAsiaTheme="minorHAnsi"/>
        </w:rPr>
        <w:t>Питер зажигает сердца</w:t>
      </w:r>
    </w:p>
    <w:p w:rsidR="006557C6" w:rsidRPr="006557C6" w:rsidRDefault="006557C6" w:rsidP="006557C6">
      <w:pPr>
        <w:spacing w:line="276" w:lineRule="auto"/>
        <w:rPr>
          <w:rFonts w:eastAsiaTheme="minorHAnsi"/>
        </w:rPr>
      </w:pPr>
    </w:p>
    <w:p w:rsidR="006557C6" w:rsidRPr="006557C6" w:rsidRDefault="006557C6" w:rsidP="006557C6">
      <w:pPr>
        <w:spacing w:line="276" w:lineRule="auto"/>
        <w:ind w:left="426" w:firstLine="425"/>
        <w:rPr>
          <w:rFonts w:eastAsiaTheme="minorHAnsi"/>
        </w:rPr>
      </w:pPr>
      <w:r w:rsidRPr="006557C6">
        <w:rPr>
          <w:rFonts w:eastAsiaTheme="minorHAnsi"/>
        </w:rPr>
        <w:t xml:space="preserve">С 4 по 8 мая 7ые классы ездили в Санкт-Петербург. И в этой статье я хочу рассказать вам большую историю нашего небольшого путешествия. </w:t>
      </w:r>
    </w:p>
    <w:p w:rsidR="006557C6" w:rsidRPr="006557C6" w:rsidRDefault="006557C6" w:rsidP="006557C6">
      <w:pPr>
        <w:spacing w:line="276" w:lineRule="auto"/>
        <w:ind w:left="426" w:firstLine="425"/>
        <w:rPr>
          <w:rFonts w:eastAsiaTheme="minorHAnsi"/>
        </w:rPr>
      </w:pPr>
    </w:p>
    <w:p w:rsidR="006557C6" w:rsidRPr="006557C6" w:rsidRDefault="006557C6" w:rsidP="006557C6">
      <w:pPr>
        <w:spacing w:line="276" w:lineRule="auto"/>
        <w:ind w:left="426" w:firstLine="425"/>
        <w:rPr>
          <w:rFonts w:eastAsiaTheme="minorHAnsi"/>
        </w:rPr>
      </w:pPr>
      <w:r w:rsidRPr="006557C6">
        <w:rPr>
          <w:rFonts w:eastAsiaTheme="minorHAnsi"/>
        </w:rPr>
        <w:t xml:space="preserve">5.05  </w:t>
      </w:r>
    </w:p>
    <w:p w:rsidR="006557C6" w:rsidRPr="006557C6" w:rsidRDefault="006557C6" w:rsidP="006557C6">
      <w:pPr>
        <w:spacing w:line="276" w:lineRule="auto"/>
        <w:ind w:left="426" w:firstLine="425"/>
        <w:rPr>
          <w:rFonts w:eastAsiaTheme="minorHAnsi"/>
        </w:rPr>
      </w:pPr>
      <w:r w:rsidRPr="006557C6">
        <w:rPr>
          <w:rFonts w:eastAsiaTheme="minorHAnsi"/>
        </w:rPr>
        <w:t xml:space="preserve">В город мы приехали сегодня утром, и нас сразу же ждала обзорная экскурсия. Возможно, вы мне не поверите, но у каждого дома, даже у каждого камня в Питере есть своя душа. </w:t>
      </w:r>
    </w:p>
    <w:p w:rsidR="006557C6" w:rsidRPr="006557C6" w:rsidRDefault="006557C6" w:rsidP="006557C6">
      <w:pPr>
        <w:spacing w:line="276" w:lineRule="auto"/>
        <w:ind w:left="426" w:firstLine="425"/>
        <w:rPr>
          <w:rFonts w:eastAsiaTheme="minorHAnsi"/>
        </w:rPr>
      </w:pPr>
      <w:r w:rsidRPr="006557C6">
        <w:rPr>
          <w:rFonts w:eastAsiaTheme="minorHAnsi"/>
        </w:rPr>
        <w:t>Далее</w:t>
      </w:r>
      <w:proofErr w:type="gramStart"/>
      <w:r w:rsidRPr="006557C6">
        <w:rPr>
          <w:rFonts w:eastAsiaTheme="minorHAnsi"/>
        </w:rPr>
        <w:t xml:space="preserve"> ,</w:t>
      </w:r>
      <w:proofErr w:type="gramEnd"/>
      <w:r w:rsidRPr="006557C6">
        <w:rPr>
          <w:rFonts w:eastAsiaTheme="minorHAnsi"/>
        </w:rPr>
        <w:t xml:space="preserve"> мы были в Петропавловской крепости. Больше всего меня там впечатлила тюрьма. Побывать в тюрьме – это страшно, но интересно. Страшно интересно. </w:t>
      </w:r>
    </w:p>
    <w:p w:rsidR="006557C6" w:rsidRPr="006557C6" w:rsidRDefault="006557C6" w:rsidP="006557C6">
      <w:pPr>
        <w:spacing w:line="276" w:lineRule="auto"/>
        <w:ind w:left="426" w:firstLine="425"/>
        <w:rPr>
          <w:rFonts w:eastAsiaTheme="minorHAnsi"/>
        </w:rPr>
      </w:pPr>
      <w:r w:rsidRPr="006557C6">
        <w:rPr>
          <w:rFonts w:eastAsiaTheme="minorHAnsi"/>
        </w:rPr>
        <w:t xml:space="preserve">В этот день мы ещё были в Исаакиевском соборе. Когда заходишь внутрь, захватывает дух. От такой красоты хочется плакать (я совсем не шучу). Мы поднимались на колоннаду собора и любовались городом Петра с высоты. </w:t>
      </w:r>
    </w:p>
    <w:p w:rsidR="006557C6" w:rsidRPr="006557C6" w:rsidRDefault="006557C6" w:rsidP="006557C6">
      <w:pPr>
        <w:spacing w:line="276" w:lineRule="auto"/>
        <w:ind w:left="426" w:firstLine="425"/>
        <w:rPr>
          <w:rFonts w:eastAsiaTheme="minorHAnsi"/>
        </w:rPr>
      </w:pPr>
    </w:p>
    <w:p w:rsidR="006557C6" w:rsidRPr="006557C6" w:rsidRDefault="006557C6" w:rsidP="006557C6">
      <w:pPr>
        <w:spacing w:line="276" w:lineRule="auto"/>
        <w:ind w:left="426" w:firstLine="425"/>
        <w:rPr>
          <w:rFonts w:eastAsiaTheme="minorHAnsi"/>
        </w:rPr>
      </w:pPr>
      <w:r w:rsidRPr="006557C6">
        <w:rPr>
          <w:rFonts w:eastAsiaTheme="minorHAnsi"/>
        </w:rPr>
        <w:t>6.05</w:t>
      </w:r>
    </w:p>
    <w:p w:rsidR="006557C6" w:rsidRPr="006557C6" w:rsidRDefault="006557C6" w:rsidP="006557C6">
      <w:pPr>
        <w:spacing w:line="276" w:lineRule="auto"/>
        <w:ind w:left="426" w:firstLine="425"/>
        <w:rPr>
          <w:rFonts w:eastAsiaTheme="minorHAnsi"/>
        </w:rPr>
      </w:pPr>
      <w:r w:rsidRPr="006557C6">
        <w:rPr>
          <w:rFonts w:eastAsiaTheme="minorHAnsi"/>
        </w:rPr>
        <w:t xml:space="preserve">Сегодня с самого утра мы поехали в Кронштадт. Если честно, Кронштадт не очень красивый город, но ехать туда стоит из-за прогулки на катере по фортам и для того, чтобы полюбоваться собором. Да, собор там действительно красивый. Он сделан из обычного  белого кирпича, а наверху голубой купол с позолоченными якорями. </w:t>
      </w:r>
    </w:p>
    <w:p w:rsidR="006557C6" w:rsidRPr="006557C6" w:rsidRDefault="006557C6" w:rsidP="006557C6">
      <w:pPr>
        <w:spacing w:line="276" w:lineRule="auto"/>
        <w:ind w:left="426" w:firstLine="425"/>
        <w:rPr>
          <w:rFonts w:eastAsiaTheme="minorHAnsi"/>
        </w:rPr>
      </w:pPr>
      <w:r w:rsidRPr="006557C6">
        <w:rPr>
          <w:rFonts w:eastAsiaTheme="minorHAnsi"/>
        </w:rPr>
        <w:t>После Кронштадта</w:t>
      </w:r>
      <w:proofErr w:type="gramStart"/>
      <w:r w:rsidRPr="006557C6">
        <w:rPr>
          <w:rFonts w:eastAsiaTheme="minorHAnsi"/>
        </w:rPr>
        <w:t xml:space="preserve"> ,</w:t>
      </w:r>
      <w:proofErr w:type="gramEnd"/>
      <w:r w:rsidRPr="006557C6">
        <w:rPr>
          <w:rFonts w:eastAsiaTheme="minorHAnsi"/>
        </w:rPr>
        <w:t xml:space="preserve"> мы вернулись в Питер и посетили Эрмитаж. Очень обидно, что мы там пробыли всего 2 часа и посмотрели очень малую часть. На втором этаже есть картина с ковром. Будете в Эрмитаже, обратите на неё внимание. Ковёр на этой картине совсем как настоящий (я опять-таки не шучу).  </w:t>
      </w:r>
    </w:p>
    <w:p w:rsidR="006557C6" w:rsidRPr="006557C6" w:rsidRDefault="006557C6" w:rsidP="006557C6">
      <w:pPr>
        <w:spacing w:line="276" w:lineRule="auto"/>
        <w:ind w:left="426" w:firstLine="425"/>
        <w:rPr>
          <w:rFonts w:eastAsiaTheme="minorHAnsi"/>
        </w:rPr>
      </w:pPr>
    </w:p>
    <w:p w:rsidR="006557C6" w:rsidRDefault="006557C6" w:rsidP="006557C6">
      <w:pPr>
        <w:spacing w:line="276" w:lineRule="auto"/>
        <w:ind w:left="426" w:firstLine="425"/>
        <w:rPr>
          <w:rFonts w:eastAsiaTheme="minorHAnsi"/>
        </w:rPr>
      </w:pPr>
    </w:p>
    <w:p w:rsidR="006557C6" w:rsidRDefault="006557C6" w:rsidP="006557C6">
      <w:pPr>
        <w:spacing w:line="276" w:lineRule="auto"/>
        <w:ind w:left="426" w:firstLine="425"/>
        <w:rPr>
          <w:rFonts w:eastAsiaTheme="minorHAnsi"/>
        </w:rPr>
      </w:pPr>
    </w:p>
    <w:p w:rsidR="006557C6" w:rsidRPr="006557C6" w:rsidRDefault="006557C6" w:rsidP="006557C6">
      <w:pPr>
        <w:spacing w:line="276" w:lineRule="auto"/>
        <w:ind w:left="426" w:firstLine="425"/>
        <w:rPr>
          <w:rFonts w:eastAsiaTheme="minorHAnsi"/>
        </w:rPr>
      </w:pPr>
      <w:r w:rsidRPr="006557C6">
        <w:rPr>
          <w:rFonts w:eastAsiaTheme="minorHAnsi"/>
        </w:rPr>
        <w:lastRenderedPageBreak/>
        <w:t>7.05</w:t>
      </w:r>
    </w:p>
    <w:p w:rsidR="006557C6" w:rsidRPr="006557C6" w:rsidRDefault="006557C6" w:rsidP="006557C6">
      <w:pPr>
        <w:spacing w:line="276" w:lineRule="auto"/>
        <w:ind w:left="426" w:firstLine="425"/>
        <w:rPr>
          <w:rFonts w:eastAsiaTheme="minorHAnsi"/>
        </w:rPr>
      </w:pPr>
      <w:r w:rsidRPr="006557C6">
        <w:rPr>
          <w:rFonts w:eastAsiaTheme="minorHAnsi"/>
        </w:rPr>
        <w:t>Эх, сегодня вечером уже уезжать</w:t>
      </w:r>
      <w:proofErr w:type="gramStart"/>
      <w:r w:rsidRPr="006557C6">
        <w:rPr>
          <w:rFonts w:eastAsiaTheme="minorHAnsi"/>
        </w:rPr>
        <w:t xml:space="preserve"> .</w:t>
      </w:r>
      <w:proofErr w:type="gramEnd"/>
      <w:r w:rsidRPr="006557C6">
        <w:rPr>
          <w:rFonts w:eastAsiaTheme="minorHAnsi"/>
        </w:rPr>
        <w:t xml:space="preserve"> С утра мы поехали в Царское село. Там мы посетили Царскосельский лицей, в котором обучался А.С. Пушкин. Больше всего там меня удивили мастерски выполненные художественные работы лицеистов (</w:t>
      </w:r>
      <w:proofErr w:type="gramStart"/>
      <w:r w:rsidRPr="006557C6">
        <w:rPr>
          <w:rFonts w:eastAsiaTheme="minorHAnsi"/>
        </w:rPr>
        <w:t>а</w:t>
      </w:r>
      <w:proofErr w:type="gramEnd"/>
      <w:r w:rsidRPr="006557C6">
        <w:rPr>
          <w:rFonts w:eastAsiaTheme="minorHAnsi"/>
        </w:rPr>
        <w:t xml:space="preserve"> между прочим это были мальчики, большинству из которых было даже меньше 14 лет).</w:t>
      </w:r>
    </w:p>
    <w:p w:rsidR="006557C6" w:rsidRPr="006557C6" w:rsidRDefault="006557C6" w:rsidP="006557C6">
      <w:pPr>
        <w:spacing w:line="276" w:lineRule="auto"/>
        <w:ind w:left="426" w:firstLine="425"/>
        <w:rPr>
          <w:rFonts w:eastAsiaTheme="minorHAnsi"/>
        </w:rPr>
      </w:pPr>
      <w:r w:rsidRPr="006557C6">
        <w:rPr>
          <w:rFonts w:eastAsiaTheme="minorHAnsi"/>
        </w:rPr>
        <w:t>Далее, у нас была экскурсия в Екатерининский дворец. Здесь я хочу рассказать вот про что. Как говорил Станиславский: «Театр начинается с вешалки», а вот экскурсия начинается с экскурсовода</w:t>
      </w:r>
      <w:proofErr w:type="gramStart"/>
      <w:r w:rsidRPr="006557C6">
        <w:rPr>
          <w:rFonts w:eastAsiaTheme="minorHAnsi"/>
        </w:rPr>
        <w:t xml:space="preserve"> .</w:t>
      </w:r>
      <w:proofErr w:type="gramEnd"/>
      <w:r w:rsidRPr="006557C6">
        <w:rPr>
          <w:rFonts w:eastAsiaTheme="minorHAnsi"/>
        </w:rPr>
        <w:t xml:space="preserve"> В Екатерининском дворце у нас был такой экскурсовод, что если бы такие были в каждом музее, то все школьники знали бы историю от и до (вот вообще не шучу). Когда он рассказывал нам про каждый зал дворца, он сам восхищался тем, что видит. Это очень круто.</w:t>
      </w:r>
    </w:p>
    <w:p w:rsidR="006557C6" w:rsidRPr="006557C6" w:rsidRDefault="006557C6" w:rsidP="006557C6">
      <w:pPr>
        <w:spacing w:line="276" w:lineRule="auto"/>
        <w:ind w:left="426" w:firstLine="425"/>
        <w:rPr>
          <w:rFonts w:eastAsiaTheme="minorHAnsi"/>
        </w:rPr>
      </w:pPr>
      <w:r w:rsidRPr="006557C6">
        <w:rPr>
          <w:rFonts w:eastAsiaTheme="minorHAnsi"/>
        </w:rPr>
        <w:t>Во дворце меня также впечатлила фотогалерея. Там были кадры со времён ВОВ. Знаете, когда смотришь на эти снимки, невольно задаёшься вопросом: «За что?» Сейчас всё объясню</w:t>
      </w:r>
      <w:proofErr w:type="gramStart"/>
      <w:r w:rsidRPr="006557C6">
        <w:rPr>
          <w:rFonts w:eastAsiaTheme="minorHAnsi"/>
        </w:rPr>
        <w:t xml:space="preserve"> .</w:t>
      </w:r>
      <w:proofErr w:type="gramEnd"/>
      <w:r w:rsidRPr="006557C6">
        <w:rPr>
          <w:rFonts w:eastAsiaTheme="minorHAnsi"/>
        </w:rPr>
        <w:t xml:space="preserve"> Сначала мы осмотрели все залы. Они </w:t>
      </w:r>
      <w:proofErr w:type="gramStart"/>
      <w:r w:rsidRPr="006557C6">
        <w:rPr>
          <w:rFonts w:eastAsiaTheme="minorHAnsi"/>
        </w:rPr>
        <w:t>очень роскошные</w:t>
      </w:r>
      <w:proofErr w:type="gramEnd"/>
      <w:r w:rsidRPr="006557C6">
        <w:rPr>
          <w:rFonts w:eastAsiaTheme="minorHAnsi"/>
        </w:rPr>
        <w:t xml:space="preserve"> и величественные. А потом нам показали фотографии военных времён. На них от этой роскоши не было ничего: весь дворец был выжжен и разграблен. Ещё в фотогалерее экскурсовод обратил наше внимание на то, что сейчас во дворце восстановлено 32 интерьера, а завтра будет 33. Вы понимаете? Простые люди, которые восстанавливают итальянские интерьеры </w:t>
      </w:r>
      <w:r w:rsidRPr="006557C6">
        <w:rPr>
          <w:rFonts w:eastAsiaTheme="minorHAnsi"/>
          <w:lang w:val="en-US"/>
        </w:rPr>
        <w:t>XVII</w:t>
      </w:r>
      <w:r w:rsidRPr="006557C6">
        <w:rPr>
          <w:rFonts w:eastAsiaTheme="minorHAnsi"/>
        </w:rPr>
        <w:t xml:space="preserve"> века! Быть такими мастерами на самом деле дорогого стоит.</w:t>
      </w:r>
    </w:p>
    <w:p w:rsidR="003B7BF8" w:rsidRPr="003B7BF8" w:rsidRDefault="003B7BF8" w:rsidP="006557C6">
      <w:pPr>
        <w:keepLines/>
        <w:spacing w:line="276" w:lineRule="auto"/>
        <w:ind w:left="426" w:firstLine="0"/>
        <w:rPr>
          <w:i/>
        </w:rPr>
      </w:pPr>
      <w:r w:rsidRPr="003B7BF8">
        <w:rPr>
          <w:i/>
        </w:rPr>
        <w:t>50 баллов</w:t>
      </w:r>
    </w:p>
    <w:p w:rsidR="002A3228" w:rsidRPr="0059448B" w:rsidRDefault="002A3228" w:rsidP="0059448B">
      <w:pPr>
        <w:keepLines/>
        <w:ind w:firstLine="0"/>
      </w:pPr>
    </w:p>
    <w:sectPr w:rsidR="002A3228" w:rsidRPr="0059448B" w:rsidSect="007E3E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718"/>
    <w:multiLevelType w:val="hybridMultilevel"/>
    <w:tmpl w:val="868E5E1C"/>
    <w:lvl w:ilvl="0" w:tplc="E5245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4564DE"/>
    <w:multiLevelType w:val="hybridMultilevel"/>
    <w:tmpl w:val="8A2657DC"/>
    <w:lvl w:ilvl="0" w:tplc="65E20FD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800F5"/>
    <w:multiLevelType w:val="hybridMultilevel"/>
    <w:tmpl w:val="DB3294C4"/>
    <w:lvl w:ilvl="0" w:tplc="D1B0FEEA">
      <w:start w:val="1"/>
      <w:numFmt w:val="russianUpp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BED3068"/>
    <w:multiLevelType w:val="hybridMultilevel"/>
    <w:tmpl w:val="A17EFDF4"/>
    <w:lvl w:ilvl="0" w:tplc="D1B0FEEA">
      <w:start w:val="1"/>
      <w:numFmt w:val="russianUpp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E602268"/>
    <w:multiLevelType w:val="hybridMultilevel"/>
    <w:tmpl w:val="A5CC0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21805"/>
    <w:multiLevelType w:val="hybridMultilevel"/>
    <w:tmpl w:val="8AD6D808"/>
    <w:lvl w:ilvl="0" w:tplc="FABCBC1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B72506"/>
    <w:multiLevelType w:val="hybridMultilevel"/>
    <w:tmpl w:val="08389CF2"/>
    <w:lvl w:ilvl="0" w:tplc="222AF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E687B06">
      <w:start w:val="4"/>
      <w:numFmt w:val="bullet"/>
      <w:lvlText w:val="•"/>
      <w:lvlJc w:val="left"/>
      <w:pPr>
        <w:ind w:left="1767" w:hanging="48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D345CF"/>
    <w:multiLevelType w:val="hybridMultilevel"/>
    <w:tmpl w:val="CA28059E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C987500"/>
    <w:multiLevelType w:val="hybridMultilevel"/>
    <w:tmpl w:val="CA444FAC"/>
    <w:lvl w:ilvl="0" w:tplc="D23CFE1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686"/>
    <w:multiLevelType w:val="hybridMultilevel"/>
    <w:tmpl w:val="7386424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AB8679D"/>
    <w:multiLevelType w:val="hybridMultilevel"/>
    <w:tmpl w:val="655CEA22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3BEF0A53"/>
    <w:multiLevelType w:val="hybridMultilevel"/>
    <w:tmpl w:val="999EB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25FD"/>
    <w:multiLevelType w:val="hybridMultilevel"/>
    <w:tmpl w:val="04F0ABC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1">
      <w:start w:val="1"/>
      <w:numFmt w:val="decimal"/>
      <w:lvlText w:val="%2)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3043FD9"/>
    <w:multiLevelType w:val="hybridMultilevel"/>
    <w:tmpl w:val="18A281B6"/>
    <w:lvl w:ilvl="0" w:tplc="8AD47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810112"/>
    <w:multiLevelType w:val="hybridMultilevel"/>
    <w:tmpl w:val="8DB6097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1">
      <w:start w:val="1"/>
      <w:numFmt w:val="decimal"/>
      <w:lvlText w:val="%2)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458F41F3"/>
    <w:multiLevelType w:val="hybridMultilevel"/>
    <w:tmpl w:val="92C063F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052111"/>
    <w:multiLevelType w:val="hybridMultilevel"/>
    <w:tmpl w:val="7C347446"/>
    <w:lvl w:ilvl="0" w:tplc="C7FECE08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7694C"/>
    <w:multiLevelType w:val="hybridMultilevel"/>
    <w:tmpl w:val="C7B61CD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31A440D"/>
    <w:multiLevelType w:val="hybridMultilevel"/>
    <w:tmpl w:val="EF924EA0"/>
    <w:lvl w:ilvl="0" w:tplc="9FF4E2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21C7D"/>
    <w:multiLevelType w:val="hybridMultilevel"/>
    <w:tmpl w:val="2320F63C"/>
    <w:lvl w:ilvl="0" w:tplc="E2046BA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EE4E6A"/>
    <w:multiLevelType w:val="hybridMultilevel"/>
    <w:tmpl w:val="18A281B6"/>
    <w:lvl w:ilvl="0" w:tplc="8AD47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A330D5"/>
    <w:multiLevelType w:val="hybridMultilevel"/>
    <w:tmpl w:val="8580EBC4"/>
    <w:lvl w:ilvl="0" w:tplc="3508E2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8F297F"/>
    <w:multiLevelType w:val="hybridMultilevel"/>
    <w:tmpl w:val="1DB616A0"/>
    <w:lvl w:ilvl="0" w:tplc="99480A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DC187E"/>
    <w:multiLevelType w:val="hybridMultilevel"/>
    <w:tmpl w:val="C4D8466E"/>
    <w:lvl w:ilvl="0" w:tplc="F0DCDB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599304F"/>
    <w:multiLevelType w:val="hybridMultilevel"/>
    <w:tmpl w:val="69AAF81E"/>
    <w:lvl w:ilvl="0" w:tplc="FABCBC1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BC61C2D"/>
    <w:multiLevelType w:val="hybridMultilevel"/>
    <w:tmpl w:val="868E5E1C"/>
    <w:lvl w:ilvl="0" w:tplc="E5245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A05B38"/>
    <w:multiLevelType w:val="hybridMultilevel"/>
    <w:tmpl w:val="774E4C72"/>
    <w:lvl w:ilvl="0" w:tplc="3E2A30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1298BD24">
      <w:start w:val="3"/>
      <w:numFmt w:val="bullet"/>
      <w:lvlText w:val="•"/>
      <w:lvlJc w:val="left"/>
      <w:pPr>
        <w:ind w:left="1767" w:hanging="48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D96765"/>
    <w:multiLevelType w:val="hybridMultilevel"/>
    <w:tmpl w:val="FB442892"/>
    <w:lvl w:ilvl="0" w:tplc="04190011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B107D4"/>
    <w:multiLevelType w:val="hybridMultilevel"/>
    <w:tmpl w:val="E0A25BE2"/>
    <w:lvl w:ilvl="0" w:tplc="E5245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D8540A"/>
    <w:multiLevelType w:val="hybridMultilevel"/>
    <w:tmpl w:val="91DE9B06"/>
    <w:lvl w:ilvl="0" w:tplc="A0C2A01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0"/>
  </w:num>
  <w:num w:numId="5">
    <w:abstractNumId w:val="15"/>
  </w:num>
  <w:num w:numId="6">
    <w:abstractNumId w:val="27"/>
  </w:num>
  <w:num w:numId="7">
    <w:abstractNumId w:val="2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0"/>
  </w:num>
  <w:num w:numId="11">
    <w:abstractNumId w:val="14"/>
  </w:num>
  <w:num w:numId="12">
    <w:abstractNumId w:val="17"/>
  </w:num>
  <w:num w:numId="13">
    <w:abstractNumId w:val="12"/>
  </w:num>
  <w:num w:numId="14">
    <w:abstractNumId w:val="5"/>
  </w:num>
  <w:num w:numId="15">
    <w:abstractNumId w:val="24"/>
  </w:num>
  <w:num w:numId="16">
    <w:abstractNumId w:val="7"/>
  </w:num>
  <w:num w:numId="17">
    <w:abstractNumId w:val="9"/>
  </w:num>
  <w:num w:numId="18">
    <w:abstractNumId w:val="28"/>
  </w:num>
  <w:num w:numId="19">
    <w:abstractNumId w:val="4"/>
  </w:num>
  <w:num w:numId="20">
    <w:abstractNumId w:val="11"/>
  </w:num>
  <w:num w:numId="21">
    <w:abstractNumId w:val="25"/>
  </w:num>
  <w:num w:numId="22">
    <w:abstractNumId w:val="0"/>
  </w:num>
  <w:num w:numId="23">
    <w:abstractNumId w:val="8"/>
  </w:num>
  <w:num w:numId="24">
    <w:abstractNumId w:val="19"/>
  </w:num>
  <w:num w:numId="25">
    <w:abstractNumId w:val="29"/>
  </w:num>
  <w:num w:numId="26">
    <w:abstractNumId w:val="16"/>
  </w:num>
  <w:num w:numId="27">
    <w:abstractNumId w:val="18"/>
  </w:num>
  <w:num w:numId="28">
    <w:abstractNumId w:val="21"/>
  </w:num>
  <w:num w:numId="29">
    <w:abstractNumId w:val="23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EF"/>
    <w:rsid w:val="00011941"/>
    <w:rsid w:val="0003516D"/>
    <w:rsid w:val="00066FDC"/>
    <w:rsid w:val="0006724A"/>
    <w:rsid w:val="000910C9"/>
    <w:rsid w:val="00097CD0"/>
    <w:rsid w:val="000E112C"/>
    <w:rsid w:val="0010058D"/>
    <w:rsid w:val="00110C85"/>
    <w:rsid w:val="00124191"/>
    <w:rsid w:val="001346AD"/>
    <w:rsid w:val="0017699C"/>
    <w:rsid w:val="001850B4"/>
    <w:rsid w:val="00197721"/>
    <w:rsid w:val="001F7125"/>
    <w:rsid w:val="00225836"/>
    <w:rsid w:val="002734DB"/>
    <w:rsid w:val="00281700"/>
    <w:rsid w:val="002A3228"/>
    <w:rsid w:val="002A33DF"/>
    <w:rsid w:val="002B1943"/>
    <w:rsid w:val="002C3CCA"/>
    <w:rsid w:val="002C65E7"/>
    <w:rsid w:val="002C70B8"/>
    <w:rsid w:val="00306F45"/>
    <w:rsid w:val="00307DD2"/>
    <w:rsid w:val="0031203A"/>
    <w:rsid w:val="00364DD6"/>
    <w:rsid w:val="00366AA2"/>
    <w:rsid w:val="0039381A"/>
    <w:rsid w:val="003A25C5"/>
    <w:rsid w:val="003B7BF8"/>
    <w:rsid w:val="003C55AC"/>
    <w:rsid w:val="003D2F1A"/>
    <w:rsid w:val="003D69A9"/>
    <w:rsid w:val="00415357"/>
    <w:rsid w:val="00452C6D"/>
    <w:rsid w:val="004A56E6"/>
    <w:rsid w:val="004E3924"/>
    <w:rsid w:val="00501FAF"/>
    <w:rsid w:val="005054D4"/>
    <w:rsid w:val="00540A51"/>
    <w:rsid w:val="00550B58"/>
    <w:rsid w:val="00561B8F"/>
    <w:rsid w:val="00573337"/>
    <w:rsid w:val="0059448B"/>
    <w:rsid w:val="005F4728"/>
    <w:rsid w:val="0062128B"/>
    <w:rsid w:val="00623836"/>
    <w:rsid w:val="0063636B"/>
    <w:rsid w:val="006557C6"/>
    <w:rsid w:val="00656804"/>
    <w:rsid w:val="00684DC7"/>
    <w:rsid w:val="006857BB"/>
    <w:rsid w:val="006A17FC"/>
    <w:rsid w:val="006D0C49"/>
    <w:rsid w:val="00770649"/>
    <w:rsid w:val="00777674"/>
    <w:rsid w:val="007A77C3"/>
    <w:rsid w:val="007B5CAC"/>
    <w:rsid w:val="007C5EE8"/>
    <w:rsid w:val="007D72D3"/>
    <w:rsid w:val="007E1ECC"/>
    <w:rsid w:val="007E3E7F"/>
    <w:rsid w:val="00820CB2"/>
    <w:rsid w:val="00820E29"/>
    <w:rsid w:val="00830087"/>
    <w:rsid w:val="00830FB0"/>
    <w:rsid w:val="00833C14"/>
    <w:rsid w:val="00842572"/>
    <w:rsid w:val="00860B0C"/>
    <w:rsid w:val="00882C89"/>
    <w:rsid w:val="009031E1"/>
    <w:rsid w:val="009123F9"/>
    <w:rsid w:val="009155A1"/>
    <w:rsid w:val="0092074C"/>
    <w:rsid w:val="00953192"/>
    <w:rsid w:val="00963FEF"/>
    <w:rsid w:val="00973835"/>
    <w:rsid w:val="009775CC"/>
    <w:rsid w:val="009B335A"/>
    <w:rsid w:val="009B3B39"/>
    <w:rsid w:val="009C45C2"/>
    <w:rsid w:val="009E4FDB"/>
    <w:rsid w:val="00A02D04"/>
    <w:rsid w:val="00A1275D"/>
    <w:rsid w:val="00A42844"/>
    <w:rsid w:val="00A45AFE"/>
    <w:rsid w:val="00A52E19"/>
    <w:rsid w:val="00A55B07"/>
    <w:rsid w:val="00AA03CD"/>
    <w:rsid w:val="00B31D86"/>
    <w:rsid w:val="00B618C5"/>
    <w:rsid w:val="00B80282"/>
    <w:rsid w:val="00B8514E"/>
    <w:rsid w:val="00BC2BB2"/>
    <w:rsid w:val="00BD0F20"/>
    <w:rsid w:val="00C50482"/>
    <w:rsid w:val="00C52190"/>
    <w:rsid w:val="00CC452C"/>
    <w:rsid w:val="00CE018F"/>
    <w:rsid w:val="00D1578E"/>
    <w:rsid w:val="00D32324"/>
    <w:rsid w:val="00D33425"/>
    <w:rsid w:val="00D812FC"/>
    <w:rsid w:val="00DC1B52"/>
    <w:rsid w:val="00DC304B"/>
    <w:rsid w:val="00DC4183"/>
    <w:rsid w:val="00DC7D66"/>
    <w:rsid w:val="00DD7146"/>
    <w:rsid w:val="00DE06A9"/>
    <w:rsid w:val="00DE1B83"/>
    <w:rsid w:val="00DF665D"/>
    <w:rsid w:val="00E00F8F"/>
    <w:rsid w:val="00F07DCB"/>
    <w:rsid w:val="00F17DC8"/>
    <w:rsid w:val="00F32471"/>
    <w:rsid w:val="00F4583A"/>
    <w:rsid w:val="00F6553E"/>
    <w:rsid w:val="00FA4F66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CA"/>
    <w:pPr>
      <w:spacing w:line="360" w:lineRule="auto"/>
      <w:ind w:firstLine="567"/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7F"/>
    <w:pPr>
      <w:spacing w:line="276" w:lineRule="auto"/>
      <w:ind w:left="720"/>
      <w:contextualSpacing/>
      <w:jc w:val="left"/>
    </w:pPr>
  </w:style>
  <w:style w:type="table" w:styleId="a4">
    <w:name w:val="Table Grid"/>
    <w:basedOn w:val="a1"/>
    <w:uiPriority w:val="59"/>
    <w:rsid w:val="003C55AC"/>
    <w:pPr>
      <w:spacing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0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6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CA"/>
    <w:pPr>
      <w:spacing w:line="360" w:lineRule="auto"/>
      <w:ind w:firstLine="567"/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7F"/>
    <w:pPr>
      <w:spacing w:line="276" w:lineRule="auto"/>
      <w:ind w:left="720"/>
      <w:contextualSpacing/>
      <w:jc w:val="left"/>
    </w:pPr>
  </w:style>
  <w:style w:type="table" w:styleId="a4">
    <w:name w:val="Table Grid"/>
    <w:basedOn w:val="a1"/>
    <w:uiPriority w:val="59"/>
    <w:rsid w:val="003C55AC"/>
    <w:pPr>
      <w:spacing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0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6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67</cp:revision>
  <dcterms:created xsi:type="dcterms:W3CDTF">2019-01-07T09:02:00Z</dcterms:created>
  <dcterms:modified xsi:type="dcterms:W3CDTF">2023-02-11T09:59:00Z</dcterms:modified>
</cp:coreProperties>
</file>